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BC" w:rsidRDefault="00551B7B" w:rsidP="008E7FBC">
      <w:pPr>
        <w:ind w:hanging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E7FBC">
        <w:rPr>
          <w:b/>
          <w:sz w:val="28"/>
          <w:szCs w:val="28"/>
        </w:rPr>
        <w:t xml:space="preserve">неурочная деятельность </w:t>
      </w:r>
      <w:r>
        <w:rPr>
          <w:b/>
          <w:sz w:val="28"/>
          <w:szCs w:val="28"/>
        </w:rPr>
        <w:t xml:space="preserve">в </w:t>
      </w:r>
      <w:r w:rsidR="008E7FBC">
        <w:rPr>
          <w:b/>
          <w:sz w:val="28"/>
          <w:szCs w:val="28"/>
        </w:rPr>
        <w:t>1</w:t>
      </w:r>
      <w:r w:rsidR="0072253B">
        <w:rPr>
          <w:b/>
          <w:sz w:val="28"/>
          <w:szCs w:val="28"/>
        </w:rPr>
        <w:t xml:space="preserve"> -</w:t>
      </w:r>
      <w:r w:rsidR="0041034C">
        <w:rPr>
          <w:b/>
          <w:sz w:val="28"/>
          <w:szCs w:val="28"/>
        </w:rPr>
        <w:t xml:space="preserve"> 4</w:t>
      </w:r>
      <w:r w:rsidR="008E7FBC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ах</w:t>
      </w:r>
    </w:p>
    <w:p w:rsidR="008E7FBC" w:rsidRDefault="008E7FBC" w:rsidP="008E7FBC">
      <w:pPr>
        <w:ind w:hanging="6"/>
        <w:jc w:val="center"/>
        <w:rPr>
          <w:b/>
          <w:sz w:val="28"/>
          <w:szCs w:val="28"/>
        </w:rPr>
      </w:pPr>
    </w:p>
    <w:p w:rsidR="008E7FBC" w:rsidRDefault="008E7FBC" w:rsidP="008E7FBC">
      <w:pPr>
        <w:pStyle w:val="Osnova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314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Пояснительная записка</w:t>
      </w:r>
      <w:r w:rsidRPr="0003149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8E7FBC" w:rsidRDefault="00A15DA9" w:rsidP="00A15DA9">
      <w:pPr>
        <w:pStyle w:val="Osnova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соответствии с требованиями ФГОС внеурочная деятельность организована по направлениям развития личности: духовно-нравственное, социальное, общеинтеллектуальное, общекультурное, спортивно-оздоровительное. Школа представляет обучающимся возможность выбора широкого спектра занятий, направленных на их развитие. Содержание занятий внеурочной деятельности формируется с учётом пожеланий обучающихся и их родителей (законных представителей)</w:t>
      </w:r>
      <w:r w:rsidR="00FA53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реализуется посредством различных форм организации, таких, как экскурсии, круглые столы, конференции, диспуты, конкурсы, соревнования, общественно-полезные практики и т.д. При организации внеурочной деятельности обучающихся используются возможности школы, библиотеки, </w:t>
      </w:r>
      <w:proofErr w:type="spellStart"/>
      <w:r w:rsidR="00FA5315">
        <w:rPr>
          <w:rFonts w:ascii="Times New Roman" w:hAnsi="Times New Roman" w:cs="Times New Roman"/>
          <w:color w:val="auto"/>
          <w:sz w:val="28"/>
          <w:szCs w:val="28"/>
          <w:lang w:val="ru-RU"/>
        </w:rPr>
        <w:t>КИЦа</w:t>
      </w:r>
      <w:proofErr w:type="spellEnd"/>
      <w:r w:rsidR="00FA531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A5315" w:rsidRDefault="00551B7B" w:rsidP="00A15DA9">
      <w:pPr>
        <w:pStyle w:val="Osnova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Занятия внеурочной </w:t>
      </w:r>
      <w:r w:rsidR="00FA5315">
        <w:rPr>
          <w:rFonts w:ascii="Times New Roman" w:hAnsi="Times New Roman" w:cs="Times New Roman"/>
          <w:color w:val="auto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проводятся через 40 минут после окончания уроков</w:t>
      </w:r>
      <w:r w:rsidR="00FA531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A5315" w:rsidRPr="0003149C" w:rsidRDefault="00FA5315" w:rsidP="00A15DA9">
      <w:pPr>
        <w:pStyle w:val="Osnova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967005" w:rsidRPr="00952DF6" w:rsidRDefault="00967005" w:rsidP="00967005">
      <w:pPr>
        <w:ind w:firstLine="642"/>
        <w:jc w:val="both"/>
        <w:rPr>
          <w:sz w:val="28"/>
          <w:szCs w:val="28"/>
        </w:rPr>
      </w:pPr>
    </w:p>
    <w:p w:rsidR="00967005" w:rsidRDefault="00FA5315" w:rsidP="00967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7005">
        <w:rPr>
          <w:b/>
          <w:sz w:val="28"/>
          <w:szCs w:val="28"/>
        </w:rPr>
        <w:t>Характеристика основных направлений внеурочной деятельности.</w:t>
      </w:r>
    </w:p>
    <w:p w:rsidR="00967005" w:rsidRDefault="00967005" w:rsidP="00967005">
      <w:pPr>
        <w:ind w:firstLine="6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Общеинтеллектуальное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направление представлено факультативом </w:t>
      </w:r>
      <w:r>
        <w:rPr>
          <w:i/>
          <w:sz w:val="28"/>
          <w:szCs w:val="28"/>
        </w:rPr>
        <w:t>«</w:t>
      </w:r>
      <w:proofErr w:type="gramStart"/>
      <w:r>
        <w:rPr>
          <w:i/>
          <w:sz w:val="28"/>
          <w:szCs w:val="28"/>
        </w:rPr>
        <w:t>Удивительный  мире</w:t>
      </w:r>
      <w:proofErr w:type="gramEnd"/>
      <w:r>
        <w:rPr>
          <w:i/>
          <w:sz w:val="28"/>
          <w:szCs w:val="28"/>
        </w:rPr>
        <w:t xml:space="preserve"> книг»</w:t>
      </w:r>
      <w:r>
        <w:rPr>
          <w:sz w:val="28"/>
          <w:szCs w:val="28"/>
        </w:rPr>
        <w:t>.</w:t>
      </w:r>
    </w:p>
    <w:p w:rsidR="00967005" w:rsidRDefault="00967005" w:rsidP="0096700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«</w:t>
      </w:r>
      <w:proofErr w:type="gramStart"/>
      <w:r>
        <w:rPr>
          <w:i/>
          <w:sz w:val="28"/>
          <w:szCs w:val="28"/>
        </w:rPr>
        <w:t>Удивительный  мире</w:t>
      </w:r>
      <w:proofErr w:type="gramEnd"/>
      <w:r>
        <w:rPr>
          <w:i/>
          <w:sz w:val="28"/>
          <w:szCs w:val="28"/>
        </w:rPr>
        <w:t xml:space="preserve"> книг»</w:t>
      </w:r>
      <w:r>
        <w:rPr>
          <w:sz w:val="28"/>
          <w:szCs w:val="28"/>
        </w:rPr>
        <w:t xml:space="preserve"> — факультативные занятия, направленные на расширение читательского пространства и обогащение опыта школьника-читателя. Учащиеся практически знакомятся с разными типами книг, учатся находить нужную информацию в справочниках, словарях, энциклопедиях. Одним из компонентов содержания факультатива является практическое знакомство с библиотеками, их видами и функциями. Дети учатся пользоваться каталогом, свободным библиотечным фондом, выполнять роль «библиотекаря»: обслуживать читателя-одноклассника, заполнять каталожную карточку, писать отзывы и аннотации на прочитанные книги.</w:t>
      </w:r>
    </w:p>
    <w:p w:rsidR="00967005" w:rsidRDefault="00967005" w:rsidP="00967005">
      <w:pPr>
        <w:ind w:firstLine="6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Социальное. </w:t>
      </w:r>
      <w:r>
        <w:rPr>
          <w:sz w:val="28"/>
          <w:szCs w:val="28"/>
        </w:rPr>
        <w:t xml:space="preserve">Это направление внеурочной деятельности представлено факультативом </w:t>
      </w:r>
      <w:r>
        <w:rPr>
          <w:i/>
          <w:sz w:val="28"/>
          <w:szCs w:val="28"/>
        </w:rPr>
        <w:t>«Все цвета, кроме черного»</w:t>
      </w:r>
      <w:r>
        <w:rPr>
          <w:sz w:val="28"/>
          <w:szCs w:val="28"/>
        </w:rPr>
        <w:t>.</w:t>
      </w:r>
    </w:p>
    <w:p w:rsidR="00967005" w:rsidRDefault="00967005" w:rsidP="00967005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Занятия факультативного курса «</w:t>
      </w:r>
      <w:r>
        <w:rPr>
          <w:i/>
          <w:sz w:val="28"/>
          <w:szCs w:val="28"/>
        </w:rPr>
        <w:t>Все цвета, кроме черного</w:t>
      </w:r>
      <w:r>
        <w:rPr>
          <w:sz w:val="28"/>
          <w:szCs w:val="28"/>
        </w:rPr>
        <w:t>» направлены на воспитание у младшего школьника позитивного мироощущения, а также преодоление явлений социальной</w:t>
      </w:r>
      <w:r w:rsidR="00410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дезадаптации. В процессе занятий дети учатся воспринимать мир с оптимистической точки зрения, осознают необходимость познания себя и окружающих людей с целью установления толерантных дружеских отношений, понимания человека как индивидуальности. Занятия направлены также на предупреждение вредных привычек и формирование правил здорового образа жизни. </w:t>
      </w:r>
    </w:p>
    <w:p w:rsidR="00967005" w:rsidRDefault="00967005" w:rsidP="00967005">
      <w:pPr>
        <w:ind w:firstLine="7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Духовно-нравственное. </w:t>
      </w:r>
      <w:r>
        <w:rPr>
          <w:sz w:val="28"/>
          <w:szCs w:val="28"/>
        </w:rPr>
        <w:t xml:space="preserve">Это направление внеурочной деятельности представлено факультативом </w:t>
      </w:r>
      <w:r>
        <w:rPr>
          <w:i/>
          <w:sz w:val="28"/>
          <w:szCs w:val="28"/>
        </w:rPr>
        <w:t>«Путешествие по стране этикета»</w:t>
      </w:r>
      <w:r>
        <w:rPr>
          <w:sz w:val="28"/>
          <w:szCs w:val="28"/>
        </w:rPr>
        <w:t>.</w:t>
      </w:r>
    </w:p>
    <w:p w:rsidR="00967005" w:rsidRPr="00F8752F" w:rsidRDefault="00967005" w:rsidP="00967005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F8752F">
        <w:rPr>
          <w:sz w:val="28"/>
          <w:szCs w:val="28"/>
        </w:rPr>
        <w:t xml:space="preserve">Программа факультатива </w:t>
      </w:r>
      <w:r w:rsidRPr="00F8752F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Путешествие по стране этикета</w:t>
      </w:r>
      <w:r w:rsidRPr="00F8752F">
        <w:rPr>
          <w:i/>
          <w:sz w:val="28"/>
          <w:szCs w:val="28"/>
        </w:rPr>
        <w:t>»</w:t>
      </w:r>
      <w:r w:rsidRPr="00F8752F">
        <w:rPr>
          <w:sz w:val="28"/>
          <w:szCs w:val="28"/>
        </w:rPr>
        <w:t xml:space="preserve"> ориентирована на освоение учащимися норм нравственного отношения к ми</w:t>
      </w:r>
      <w:r>
        <w:rPr>
          <w:sz w:val="28"/>
          <w:szCs w:val="28"/>
        </w:rPr>
        <w:t xml:space="preserve">ру, людям, самим себе; </w:t>
      </w:r>
      <w:r w:rsidRPr="00F8752F">
        <w:rPr>
          <w:sz w:val="28"/>
          <w:szCs w:val="28"/>
        </w:rPr>
        <w:t>развивать духовное единство между детьми</w:t>
      </w:r>
      <w:r>
        <w:rPr>
          <w:sz w:val="28"/>
          <w:szCs w:val="28"/>
        </w:rPr>
        <w:t xml:space="preserve">, </w:t>
      </w:r>
      <w:r w:rsidRPr="00F8752F">
        <w:rPr>
          <w:sz w:val="28"/>
          <w:szCs w:val="28"/>
        </w:rPr>
        <w:t>предоставить возможности ребёнку проявить себя и своё отношение к окружающему миру;научить детей всматриваться в мир, в людей, которые рядом, учить строить с ними отношения;прививать детям стремление к постоянному познаванию, убеждать, что каждый может объявить войну своему невежеству.</w:t>
      </w:r>
    </w:p>
    <w:p w:rsidR="00967005" w:rsidRDefault="00967005" w:rsidP="00967005">
      <w:pPr>
        <w:ind w:firstLine="69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Спортивно-оздоровительное. </w:t>
      </w:r>
      <w:r>
        <w:rPr>
          <w:sz w:val="28"/>
          <w:szCs w:val="28"/>
        </w:rPr>
        <w:t xml:space="preserve">Это направление внеурочной деятельности включает практическую деятельность детей в рамках кружка </w:t>
      </w:r>
      <w:r>
        <w:rPr>
          <w:i/>
          <w:sz w:val="28"/>
          <w:szCs w:val="28"/>
        </w:rPr>
        <w:t>«Олимпийка».</w:t>
      </w:r>
      <w:r>
        <w:rPr>
          <w:sz w:val="28"/>
          <w:szCs w:val="28"/>
        </w:rPr>
        <w:t xml:space="preserve"> Занятия факультатива «</w:t>
      </w:r>
      <w:r>
        <w:rPr>
          <w:i/>
          <w:sz w:val="28"/>
          <w:szCs w:val="28"/>
        </w:rPr>
        <w:t>Олимпийка</w:t>
      </w:r>
      <w:r>
        <w:rPr>
          <w:sz w:val="28"/>
          <w:szCs w:val="28"/>
        </w:rPr>
        <w:t>» обеспечивают расширение знаний о правилах личной гигиены, проблемах сохранения укрепления здоровья, формирование у учащихся мативации на ведение ЗОЖ. Дети получат знания, установки, личностные ориентиры и нормы поведения, обеспечивающие сохранение и укрепление физического и психического здоровья.</w:t>
      </w:r>
    </w:p>
    <w:p w:rsidR="00967005" w:rsidRDefault="00967005" w:rsidP="0096700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Общекультурное.</w:t>
      </w:r>
      <w:r>
        <w:rPr>
          <w:sz w:val="28"/>
          <w:szCs w:val="28"/>
        </w:rPr>
        <w:t xml:space="preserve"> Это  </w:t>
      </w:r>
      <w:r>
        <w:rPr>
          <w:bCs/>
          <w:sz w:val="28"/>
          <w:szCs w:val="28"/>
        </w:rPr>
        <w:t xml:space="preserve">направление внеурочной деятельности представлено кружком </w:t>
      </w:r>
      <w:r>
        <w:rPr>
          <w:bCs/>
          <w:i/>
          <w:sz w:val="28"/>
          <w:szCs w:val="28"/>
        </w:rPr>
        <w:t>«Маленький мастер».</w:t>
      </w:r>
      <w:r>
        <w:rPr>
          <w:i/>
          <w:iCs/>
          <w:sz w:val="28"/>
          <w:szCs w:val="28"/>
        </w:rPr>
        <w:t xml:space="preserve"> З</w:t>
      </w:r>
      <w:r>
        <w:rPr>
          <w:sz w:val="28"/>
          <w:szCs w:val="28"/>
        </w:rPr>
        <w:t>анятия кружка направлены на знакомство с различными видами труда, профессиями. Дети будут заниматься иллюстрированным рисованием, аппликацией, работать с тканью, нитками, прутиками, фольгой, проволокой. На занятиях кружка дети будут использовать природный и так называемый «бросовый» материал; приобретут умения и навыки самообслуживания в школе и дома.</w:t>
      </w:r>
    </w:p>
    <w:p w:rsidR="00967005" w:rsidRPr="00952DF6" w:rsidRDefault="00967005" w:rsidP="00967005">
      <w:pPr>
        <w:ind w:hanging="6"/>
        <w:jc w:val="center"/>
        <w:rPr>
          <w:b/>
          <w:sz w:val="28"/>
          <w:szCs w:val="28"/>
        </w:rPr>
      </w:pPr>
    </w:p>
    <w:p w:rsidR="00967005" w:rsidRPr="00751212" w:rsidRDefault="00967005" w:rsidP="00967005">
      <w:pPr>
        <w:ind w:firstLine="846"/>
        <w:jc w:val="both"/>
        <w:rPr>
          <w:sz w:val="28"/>
          <w:szCs w:val="28"/>
        </w:rPr>
      </w:pPr>
      <w:r w:rsidRPr="00751212">
        <w:rPr>
          <w:b/>
          <w:sz w:val="28"/>
          <w:szCs w:val="28"/>
        </w:rPr>
        <w:t>Основные направления внеурочной деятельности</w:t>
      </w:r>
    </w:p>
    <w:p w:rsidR="00967005" w:rsidRPr="00751212" w:rsidRDefault="00967005" w:rsidP="00967005">
      <w:pPr>
        <w:ind w:firstLine="846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402"/>
        <w:gridCol w:w="567"/>
        <w:gridCol w:w="567"/>
        <w:gridCol w:w="567"/>
        <w:gridCol w:w="567"/>
        <w:gridCol w:w="2552"/>
      </w:tblGrid>
      <w:tr w:rsidR="0072253B" w:rsidRPr="00751212" w:rsidTr="0072253B">
        <w:trPr>
          <w:trHeight w:val="215"/>
        </w:trPr>
        <w:tc>
          <w:tcPr>
            <w:tcW w:w="2376" w:type="dxa"/>
            <w:vMerge w:val="restart"/>
          </w:tcPr>
          <w:p w:rsidR="0072253B" w:rsidRPr="00751212" w:rsidRDefault="0072253B" w:rsidP="00FB5188">
            <w:pPr>
              <w:jc w:val="center"/>
              <w:rPr>
                <w:b/>
                <w:sz w:val="28"/>
                <w:szCs w:val="28"/>
              </w:rPr>
            </w:pPr>
            <w:r w:rsidRPr="00751212">
              <w:rPr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402" w:type="dxa"/>
            <w:vMerge w:val="restart"/>
          </w:tcPr>
          <w:p w:rsidR="0072253B" w:rsidRPr="00751212" w:rsidRDefault="0072253B" w:rsidP="00FB5188">
            <w:pPr>
              <w:jc w:val="center"/>
              <w:rPr>
                <w:b/>
                <w:sz w:val="28"/>
                <w:szCs w:val="28"/>
              </w:rPr>
            </w:pPr>
            <w:r w:rsidRPr="00751212">
              <w:rPr>
                <w:b/>
                <w:sz w:val="28"/>
                <w:szCs w:val="28"/>
              </w:rPr>
              <w:t>Факультатив, кружок,</w:t>
            </w:r>
          </w:p>
          <w:p w:rsidR="0072253B" w:rsidRPr="00751212" w:rsidRDefault="0072253B" w:rsidP="00FB51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51212">
              <w:rPr>
                <w:b/>
                <w:sz w:val="28"/>
                <w:szCs w:val="28"/>
              </w:rPr>
              <w:t>общественно</w:t>
            </w:r>
            <w:proofErr w:type="gramEnd"/>
            <w:r w:rsidRPr="00751212">
              <w:rPr>
                <w:b/>
                <w:sz w:val="28"/>
                <w:szCs w:val="28"/>
              </w:rPr>
              <w:t>-полезная практика</w:t>
            </w:r>
          </w:p>
        </w:tc>
        <w:tc>
          <w:tcPr>
            <w:tcW w:w="2268" w:type="dxa"/>
            <w:gridSpan w:val="4"/>
          </w:tcPr>
          <w:p w:rsidR="0072253B" w:rsidRPr="00751212" w:rsidRDefault="0072253B" w:rsidP="00FB5188">
            <w:pPr>
              <w:jc w:val="center"/>
              <w:rPr>
                <w:b/>
                <w:sz w:val="28"/>
                <w:szCs w:val="28"/>
              </w:rPr>
            </w:pPr>
            <w:r w:rsidRPr="0075121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Merge w:val="restart"/>
          </w:tcPr>
          <w:p w:rsidR="0072253B" w:rsidRPr="00751212" w:rsidRDefault="0072253B" w:rsidP="00722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учителя, должность</w:t>
            </w:r>
          </w:p>
        </w:tc>
      </w:tr>
      <w:tr w:rsidR="0072253B" w:rsidRPr="00751212" w:rsidTr="0072253B">
        <w:trPr>
          <w:trHeight w:val="147"/>
        </w:trPr>
        <w:tc>
          <w:tcPr>
            <w:tcW w:w="2376" w:type="dxa"/>
            <w:vMerge/>
          </w:tcPr>
          <w:p w:rsidR="0072253B" w:rsidRPr="00751212" w:rsidRDefault="0072253B" w:rsidP="00FB5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2253B" w:rsidRPr="00751212" w:rsidRDefault="0072253B" w:rsidP="00FB5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2253B" w:rsidRPr="00751212" w:rsidRDefault="0072253B" w:rsidP="00FB5188">
            <w:pPr>
              <w:jc w:val="center"/>
              <w:rPr>
                <w:b/>
                <w:sz w:val="28"/>
                <w:szCs w:val="28"/>
              </w:rPr>
            </w:pPr>
            <w:r w:rsidRPr="0075121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72253B" w:rsidRPr="00751212" w:rsidRDefault="0072253B" w:rsidP="00FB51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</w:tcPr>
          <w:p w:rsidR="0072253B" w:rsidRDefault="0072253B" w:rsidP="00FB51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75121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72253B" w:rsidRDefault="0072253B" w:rsidP="00FB51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552" w:type="dxa"/>
            <w:vMerge/>
          </w:tcPr>
          <w:p w:rsidR="0072253B" w:rsidRDefault="0072253B" w:rsidP="00FB518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2253B" w:rsidRPr="00751212" w:rsidTr="0072253B">
        <w:trPr>
          <w:trHeight w:val="232"/>
        </w:trPr>
        <w:tc>
          <w:tcPr>
            <w:tcW w:w="2376" w:type="dxa"/>
            <w:shd w:val="clear" w:color="auto" w:fill="auto"/>
          </w:tcPr>
          <w:p w:rsidR="0072253B" w:rsidRPr="00751212" w:rsidRDefault="0072253B" w:rsidP="007225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51212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402" w:type="dxa"/>
          </w:tcPr>
          <w:p w:rsidR="0072253B" w:rsidRPr="00751212" w:rsidRDefault="0072253B" w:rsidP="0072253B">
            <w:pPr>
              <w:jc w:val="both"/>
              <w:rPr>
                <w:sz w:val="28"/>
                <w:szCs w:val="28"/>
              </w:rPr>
            </w:pPr>
            <w:r w:rsidRPr="00751212">
              <w:rPr>
                <w:sz w:val="28"/>
                <w:szCs w:val="28"/>
              </w:rPr>
              <w:t>«</w:t>
            </w:r>
            <w:proofErr w:type="gramStart"/>
            <w:r>
              <w:rPr>
                <w:i/>
                <w:sz w:val="28"/>
                <w:szCs w:val="28"/>
              </w:rPr>
              <w:t>Удивительный  мире</w:t>
            </w:r>
            <w:proofErr w:type="gramEnd"/>
            <w:r>
              <w:rPr>
                <w:i/>
                <w:sz w:val="28"/>
                <w:szCs w:val="28"/>
              </w:rPr>
              <w:t xml:space="preserve"> книг</w:t>
            </w:r>
            <w:r w:rsidRPr="00751212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2253B" w:rsidRPr="00751212" w:rsidRDefault="0072253B" w:rsidP="00722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2253B" w:rsidRPr="00751212" w:rsidRDefault="0072253B" w:rsidP="0072253B">
            <w:pPr>
              <w:jc w:val="center"/>
              <w:rPr>
                <w:sz w:val="28"/>
                <w:szCs w:val="28"/>
              </w:rPr>
            </w:pPr>
            <w:r w:rsidRPr="0075121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2253B" w:rsidRPr="00E630F0" w:rsidRDefault="0072253B" w:rsidP="007225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72253B" w:rsidRDefault="0072253B" w:rsidP="007225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</w:tcPr>
          <w:p w:rsidR="0072253B" w:rsidRPr="00187837" w:rsidRDefault="0072253B" w:rsidP="007225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Петиганова Л.И.</w:t>
            </w:r>
            <w:r>
              <w:rPr>
                <w:sz w:val="28"/>
                <w:szCs w:val="28"/>
              </w:rPr>
              <w:t>, учитель нач. классов</w:t>
            </w:r>
          </w:p>
        </w:tc>
      </w:tr>
      <w:tr w:rsidR="0072253B" w:rsidRPr="00751212" w:rsidTr="0072253B">
        <w:trPr>
          <w:trHeight w:val="147"/>
        </w:trPr>
        <w:tc>
          <w:tcPr>
            <w:tcW w:w="2376" w:type="dxa"/>
            <w:shd w:val="clear" w:color="auto" w:fill="auto"/>
          </w:tcPr>
          <w:p w:rsidR="0072253B" w:rsidRPr="00751212" w:rsidRDefault="0072253B" w:rsidP="00722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402" w:type="dxa"/>
          </w:tcPr>
          <w:p w:rsidR="0072253B" w:rsidRPr="00751212" w:rsidRDefault="0072253B" w:rsidP="00722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Маленький мастер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72253B" w:rsidRPr="00751212" w:rsidRDefault="0072253B" w:rsidP="00722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2253B" w:rsidRPr="00751212" w:rsidRDefault="0072253B" w:rsidP="0072253B">
            <w:pPr>
              <w:jc w:val="center"/>
              <w:rPr>
                <w:sz w:val="28"/>
                <w:szCs w:val="28"/>
              </w:rPr>
            </w:pPr>
            <w:r w:rsidRPr="0075121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2253B" w:rsidRPr="0072253B" w:rsidRDefault="0072253B" w:rsidP="0072253B">
            <w:pPr>
              <w:jc w:val="center"/>
              <w:rPr>
                <w:sz w:val="28"/>
                <w:szCs w:val="28"/>
              </w:rPr>
            </w:pPr>
            <w:r w:rsidRPr="0072253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2253B" w:rsidRPr="0072253B" w:rsidRDefault="0072253B" w:rsidP="0072253B">
            <w:pPr>
              <w:jc w:val="center"/>
              <w:rPr>
                <w:sz w:val="28"/>
                <w:szCs w:val="28"/>
              </w:rPr>
            </w:pPr>
            <w:r w:rsidRPr="0072253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2253B" w:rsidRPr="00187837" w:rsidRDefault="0072253B" w:rsidP="007225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З.А.</w:t>
            </w:r>
            <w:r>
              <w:rPr>
                <w:sz w:val="28"/>
                <w:szCs w:val="28"/>
              </w:rPr>
              <w:t>, учитель технологии</w:t>
            </w:r>
          </w:p>
        </w:tc>
      </w:tr>
      <w:tr w:rsidR="0072253B" w:rsidRPr="00751212" w:rsidTr="0072253B">
        <w:trPr>
          <w:trHeight w:val="232"/>
        </w:trPr>
        <w:tc>
          <w:tcPr>
            <w:tcW w:w="2376" w:type="dxa"/>
          </w:tcPr>
          <w:p w:rsidR="0072253B" w:rsidRPr="00751212" w:rsidRDefault="0072253B" w:rsidP="0072253B">
            <w:pPr>
              <w:jc w:val="center"/>
              <w:rPr>
                <w:b/>
                <w:sz w:val="28"/>
                <w:szCs w:val="28"/>
              </w:rPr>
            </w:pPr>
            <w:r w:rsidRPr="00751212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402" w:type="dxa"/>
          </w:tcPr>
          <w:p w:rsidR="0072253B" w:rsidRPr="00FA5315" w:rsidRDefault="0072253B" w:rsidP="0072253B">
            <w:pPr>
              <w:jc w:val="both"/>
              <w:rPr>
                <w:i/>
                <w:sz w:val="28"/>
                <w:szCs w:val="28"/>
              </w:rPr>
            </w:pPr>
            <w:r w:rsidRPr="00FA5315">
              <w:rPr>
                <w:i/>
                <w:sz w:val="28"/>
                <w:szCs w:val="28"/>
              </w:rPr>
              <w:t xml:space="preserve"> «Все цвета, кроме черного»</w:t>
            </w:r>
          </w:p>
        </w:tc>
        <w:tc>
          <w:tcPr>
            <w:tcW w:w="567" w:type="dxa"/>
          </w:tcPr>
          <w:p w:rsidR="0072253B" w:rsidRPr="00751212" w:rsidRDefault="0072253B" w:rsidP="00722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2253B" w:rsidRPr="00751212" w:rsidRDefault="0072253B" w:rsidP="0072253B">
            <w:pPr>
              <w:jc w:val="center"/>
              <w:rPr>
                <w:sz w:val="28"/>
                <w:szCs w:val="28"/>
              </w:rPr>
            </w:pPr>
            <w:r w:rsidRPr="0075121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2253B" w:rsidRPr="0072253B" w:rsidRDefault="0072253B" w:rsidP="0072253B">
            <w:pPr>
              <w:jc w:val="center"/>
              <w:rPr>
                <w:sz w:val="28"/>
                <w:szCs w:val="28"/>
              </w:rPr>
            </w:pPr>
            <w:r w:rsidRPr="0072253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2253B" w:rsidRPr="0072253B" w:rsidRDefault="0072253B" w:rsidP="0072253B">
            <w:pPr>
              <w:jc w:val="center"/>
              <w:rPr>
                <w:sz w:val="28"/>
                <w:szCs w:val="28"/>
              </w:rPr>
            </w:pPr>
            <w:r w:rsidRPr="0072253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2253B" w:rsidRPr="00187837" w:rsidRDefault="0072253B" w:rsidP="007225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Танабаева Л.Н.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 нач. классов</w:t>
            </w:r>
          </w:p>
        </w:tc>
      </w:tr>
      <w:tr w:rsidR="0072253B" w:rsidRPr="00751212" w:rsidTr="0072253B">
        <w:trPr>
          <w:trHeight w:val="232"/>
        </w:trPr>
        <w:tc>
          <w:tcPr>
            <w:tcW w:w="2376" w:type="dxa"/>
          </w:tcPr>
          <w:p w:rsidR="0072253B" w:rsidRPr="00751212" w:rsidRDefault="0072253B" w:rsidP="0072253B">
            <w:pPr>
              <w:jc w:val="center"/>
              <w:rPr>
                <w:b/>
                <w:sz w:val="28"/>
                <w:szCs w:val="28"/>
              </w:rPr>
            </w:pPr>
            <w:r w:rsidRPr="00751212"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402" w:type="dxa"/>
          </w:tcPr>
          <w:p w:rsidR="0072253B" w:rsidRPr="00FA5315" w:rsidRDefault="0072253B" w:rsidP="0072253B">
            <w:pPr>
              <w:rPr>
                <w:i/>
                <w:sz w:val="28"/>
                <w:szCs w:val="28"/>
              </w:rPr>
            </w:pPr>
            <w:r w:rsidRPr="00FA5315">
              <w:rPr>
                <w:i/>
                <w:sz w:val="28"/>
                <w:szCs w:val="28"/>
              </w:rPr>
              <w:t>«Путешествие по стране этикета»</w:t>
            </w:r>
          </w:p>
        </w:tc>
        <w:tc>
          <w:tcPr>
            <w:tcW w:w="567" w:type="dxa"/>
          </w:tcPr>
          <w:p w:rsidR="0072253B" w:rsidRPr="00751212" w:rsidRDefault="0072253B" w:rsidP="00722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2253B" w:rsidRPr="00751212" w:rsidRDefault="0072253B" w:rsidP="0072253B">
            <w:pPr>
              <w:jc w:val="center"/>
              <w:rPr>
                <w:sz w:val="28"/>
                <w:szCs w:val="28"/>
              </w:rPr>
            </w:pPr>
            <w:r w:rsidRPr="0075121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2253B" w:rsidRPr="00E630F0" w:rsidRDefault="0072253B" w:rsidP="0072253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2253B" w:rsidRDefault="0072253B" w:rsidP="0072253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72253B" w:rsidRDefault="0072253B" w:rsidP="0072253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Фетисова З.А.</w:t>
            </w:r>
          </w:p>
        </w:tc>
      </w:tr>
      <w:tr w:rsidR="0072253B" w:rsidRPr="00751212" w:rsidTr="0072253B">
        <w:trPr>
          <w:trHeight w:val="232"/>
        </w:trPr>
        <w:tc>
          <w:tcPr>
            <w:tcW w:w="2376" w:type="dxa"/>
          </w:tcPr>
          <w:p w:rsidR="0072253B" w:rsidRPr="00751212" w:rsidRDefault="0072253B" w:rsidP="007225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2253B" w:rsidRPr="00FA5315" w:rsidRDefault="0072253B" w:rsidP="0072253B">
            <w:pPr>
              <w:rPr>
                <w:i/>
                <w:sz w:val="28"/>
                <w:szCs w:val="28"/>
              </w:rPr>
            </w:pPr>
            <w:r w:rsidRPr="00FA5315">
              <w:rPr>
                <w:i/>
                <w:sz w:val="28"/>
                <w:szCs w:val="28"/>
              </w:rPr>
              <w:t>«Путешествие по стране этикета»</w:t>
            </w:r>
          </w:p>
        </w:tc>
        <w:tc>
          <w:tcPr>
            <w:tcW w:w="567" w:type="dxa"/>
          </w:tcPr>
          <w:p w:rsidR="0072253B" w:rsidRPr="00751212" w:rsidRDefault="0072253B" w:rsidP="00722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2253B" w:rsidRPr="00751212" w:rsidRDefault="0072253B" w:rsidP="00722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2253B" w:rsidRPr="00E630F0" w:rsidRDefault="0072253B" w:rsidP="007225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72253B" w:rsidRDefault="0072253B" w:rsidP="007225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</w:tcPr>
          <w:p w:rsidR="0072253B" w:rsidRPr="00FA5315" w:rsidRDefault="0072253B" w:rsidP="0072253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Петиганова Л.И.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 нач. классов</w:t>
            </w:r>
          </w:p>
        </w:tc>
      </w:tr>
      <w:tr w:rsidR="0072253B" w:rsidRPr="00751212" w:rsidTr="0072253B">
        <w:trPr>
          <w:trHeight w:val="232"/>
        </w:trPr>
        <w:tc>
          <w:tcPr>
            <w:tcW w:w="2376" w:type="dxa"/>
          </w:tcPr>
          <w:p w:rsidR="0072253B" w:rsidRPr="00751212" w:rsidRDefault="0072253B" w:rsidP="0072253B">
            <w:pPr>
              <w:jc w:val="center"/>
              <w:rPr>
                <w:b/>
                <w:sz w:val="28"/>
                <w:szCs w:val="28"/>
              </w:rPr>
            </w:pPr>
            <w:r w:rsidRPr="00751212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02" w:type="dxa"/>
          </w:tcPr>
          <w:p w:rsidR="0072253B" w:rsidRPr="00FA5315" w:rsidRDefault="0072253B" w:rsidP="0072253B">
            <w:pPr>
              <w:jc w:val="both"/>
              <w:rPr>
                <w:i/>
                <w:sz w:val="28"/>
                <w:szCs w:val="28"/>
              </w:rPr>
            </w:pPr>
            <w:r w:rsidRPr="00FA5315">
              <w:rPr>
                <w:i/>
                <w:sz w:val="28"/>
                <w:szCs w:val="28"/>
              </w:rPr>
              <w:t>«Олимпийка»</w:t>
            </w:r>
          </w:p>
        </w:tc>
        <w:tc>
          <w:tcPr>
            <w:tcW w:w="567" w:type="dxa"/>
          </w:tcPr>
          <w:p w:rsidR="0072253B" w:rsidRPr="00751212" w:rsidRDefault="0072253B" w:rsidP="00722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2253B" w:rsidRPr="00751212" w:rsidRDefault="0072253B" w:rsidP="0072253B">
            <w:pPr>
              <w:jc w:val="center"/>
              <w:rPr>
                <w:sz w:val="28"/>
                <w:szCs w:val="28"/>
              </w:rPr>
            </w:pPr>
            <w:r w:rsidRPr="0075121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2253B" w:rsidRPr="00E630F0" w:rsidRDefault="0072253B" w:rsidP="007225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72253B" w:rsidRDefault="0072253B" w:rsidP="007225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</w:tcPr>
          <w:p w:rsidR="0072253B" w:rsidRPr="0072253B" w:rsidRDefault="0072253B" w:rsidP="007225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А.Л., учитель физической культуры</w:t>
            </w:r>
          </w:p>
        </w:tc>
      </w:tr>
    </w:tbl>
    <w:p w:rsidR="00967005" w:rsidRDefault="00967005" w:rsidP="00967005"/>
    <w:p w:rsidR="0072253B" w:rsidRDefault="0072253B"/>
    <w:p w:rsidR="0072253B" w:rsidRDefault="0072253B"/>
    <w:p w:rsidR="0072253B" w:rsidRDefault="0072253B"/>
    <w:p w:rsidR="0072253B" w:rsidRDefault="0072253B"/>
    <w:p w:rsidR="0072253B" w:rsidRDefault="0072253B"/>
    <w:p w:rsidR="0072253B" w:rsidRDefault="0072253B"/>
    <w:p w:rsidR="0072253B" w:rsidRDefault="0072253B"/>
    <w:p w:rsidR="0072253B" w:rsidRDefault="0072253B" w:rsidP="0072253B">
      <w:pPr>
        <w:ind w:hanging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Внеурочная деятельность в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е</w:t>
      </w:r>
    </w:p>
    <w:p w:rsidR="0072253B" w:rsidRDefault="0072253B" w:rsidP="0072253B">
      <w:pPr>
        <w:ind w:hanging="6"/>
        <w:jc w:val="center"/>
        <w:rPr>
          <w:b/>
          <w:sz w:val="28"/>
          <w:szCs w:val="28"/>
        </w:rPr>
      </w:pPr>
    </w:p>
    <w:p w:rsidR="0072253B" w:rsidRDefault="0072253B" w:rsidP="0072253B">
      <w:pPr>
        <w:pStyle w:val="Osnova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3149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Пояснительная записка</w:t>
      </w:r>
      <w:r w:rsidRPr="0003149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2253B" w:rsidRDefault="0072253B" w:rsidP="0072253B">
      <w:pPr>
        <w:pStyle w:val="Osnova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требованиями ФГОС внеурочная деятельность организована по направлениям развития личности: духовно-нравственное, социальное,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общекультурное, спортивно-оздоровительное. Школа представляет обучающимся возможность выбора широкого спектра занятий, направленных на их развитие. Содержание занятий внеурочной деятельности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круглые столы, конференции, диспуты, конкурсы, соревнования, общественно-полезные практики и т.д. При организации внеурочной деятельности обучающихся используются возможности школы, библиотеки,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КИЦа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72253B" w:rsidRDefault="0072253B" w:rsidP="0072253B">
      <w:pPr>
        <w:pStyle w:val="Osnova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Занятия внеурочной деятельности проводятся через 40 минут после окончания уроков.</w:t>
      </w:r>
    </w:p>
    <w:p w:rsidR="0072253B" w:rsidRPr="0003149C" w:rsidRDefault="0072253B" w:rsidP="0072253B">
      <w:pPr>
        <w:pStyle w:val="Osnova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72253B" w:rsidRPr="00952DF6" w:rsidRDefault="0072253B" w:rsidP="0072253B">
      <w:pPr>
        <w:ind w:firstLine="642"/>
        <w:jc w:val="both"/>
        <w:rPr>
          <w:sz w:val="28"/>
          <w:szCs w:val="28"/>
        </w:rPr>
      </w:pPr>
    </w:p>
    <w:p w:rsidR="0072253B" w:rsidRDefault="0072253B" w:rsidP="00722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основных направлений внеурочной деятельности.</w:t>
      </w:r>
    </w:p>
    <w:p w:rsidR="0072253B" w:rsidRDefault="0072253B" w:rsidP="0072253B">
      <w:pPr>
        <w:jc w:val="center"/>
        <w:rPr>
          <w:b/>
          <w:sz w:val="28"/>
          <w:szCs w:val="28"/>
        </w:rPr>
      </w:pPr>
    </w:p>
    <w:p w:rsidR="002B7A14" w:rsidRPr="0063500F" w:rsidRDefault="0072253B" w:rsidP="002B7A14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>
        <w:rPr>
          <w:b/>
          <w:sz w:val="28"/>
          <w:szCs w:val="28"/>
        </w:rPr>
        <w:t>Общеинтеллектуальное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направление представлено факультативом </w:t>
      </w:r>
      <w:r>
        <w:rPr>
          <w:i/>
          <w:sz w:val="28"/>
          <w:szCs w:val="28"/>
        </w:rPr>
        <w:t>«</w:t>
      </w:r>
      <w:r w:rsidR="002B7A14">
        <w:rPr>
          <w:i/>
          <w:sz w:val="28"/>
          <w:szCs w:val="28"/>
        </w:rPr>
        <w:t>Юный эколог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.</w:t>
      </w:r>
      <w:r w:rsidR="002B7A14" w:rsidRPr="002B7A14">
        <w:t xml:space="preserve"> </w:t>
      </w:r>
      <w:r w:rsidR="002B7A14" w:rsidRPr="002B7A14">
        <w:rPr>
          <w:sz w:val="28"/>
          <w:szCs w:val="28"/>
        </w:rPr>
        <w:t>Программа построена на основе общенациональных цен</w:t>
      </w:r>
      <w:r w:rsidR="002B7A14" w:rsidRPr="002B7A14">
        <w:rPr>
          <w:sz w:val="28"/>
          <w:szCs w:val="28"/>
        </w:rPr>
        <w:softHyphen/>
        <w:t>ностей российского общества, таких, как природа, здоровье, гражданственность, экологическая культура, и направлена на развитие мот</w:t>
      </w:r>
      <w:r w:rsidR="002B7A14" w:rsidRPr="002B7A14">
        <w:rPr>
          <w:sz w:val="28"/>
          <w:szCs w:val="28"/>
        </w:rPr>
        <w:t>и</w:t>
      </w:r>
      <w:r w:rsidR="002B7A14" w:rsidRPr="002B7A14">
        <w:rPr>
          <w:sz w:val="28"/>
          <w:szCs w:val="28"/>
        </w:rPr>
        <w:t>вации и готовности к повышению своей эк</w:t>
      </w:r>
      <w:r w:rsidR="002B7A14" w:rsidRPr="002B7A14">
        <w:rPr>
          <w:sz w:val="28"/>
          <w:szCs w:val="28"/>
        </w:rPr>
        <w:t>о</w:t>
      </w:r>
      <w:r w:rsidR="002B7A14" w:rsidRPr="002B7A14">
        <w:rPr>
          <w:sz w:val="28"/>
          <w:szCs w:val="28"/>
        </w:rPr>
        <w:t>логической грамотности; способности обнаруживать эко</w:t>
      </w:r>
      <w:r w:rsidR="002B7A14" w:rsidRPr="002B7A14">
        <w:rPr>
          <w:sz w:val="28"/>
          <w:szCs w:val="28"/>
        </w:rPr>
        <w:softHyphen/>
        <w:t>логические проблемы в повседневной жизни; действовать предусмотрительно; осознанно придерж</w:t>
      </w:r>
      <w:r w:rsidR="002B7A14" w:rsidRPr="002B7A14">
        <w:rPr>
          <w:sz w:val="28"/>
          <w:szCs w:val="28"/>
        </w:rPr>
        <w:t>и</w:t>
      </w:r>
      <w:r w:rsidR="002B7A14" w:rsidRPr="002B7A14">
        <w:rPr>
          <w:sz w:val="28"/>
          <w:szCs w:val="28"/>
        </w:rPr>
        <w:t>ваться ресурсосбе</w:t>
      </w:r>
      <w:r w:rsidR="002B7A14" w:rsidRPr="002B7A14">
        <w:rPr>
          <w:sz w:val="28"/>
          <w:szCs w:val="28"/>
        </w:rPr>
        <w:softHyphen/>
        <w:t>регающего поведения, здорового и экологически безопасного образа жизни; вести работу по экологическому просвещению; ценить природу как источник духовного развития, инфо</w:t>
      </w:r>
      <w:r w:rsidR="002B7A14" w:rsidRPr="002B7A14">
        <w:rPr>
          <w:sz w:val="28"/>
          <w:szCs w:val="28"/>
        </w:rPr>
        <w:t>р</w:t>
      </w:r>
      <w:r w:rsidR="002B7A14" w:rsidRPr="002B7A14">
        <w:rPr>
          <w:sz w:val="28"/>
          <w:szCs w:val="28"/>
        </w:rPr>
        <w:t>ма</w:t>
      </w:r>
      <w:r w:rsidR="002B7A14" w:rsidRPr="002B7A14">
        <w:rPr>
          <w:sz w:val="28"/>
          <w:szCs w:val="28"/>
        </w:rPr>
        <w:softHyphen/>
        <w:t>ции, красоты, здоровья, материального благополучия.</w:t>
      </w:r>
    </w:p>
    <w:p w:rsidR="0072253B" w:rsidRDefault="0072253B" w:rsidP="002B7A14">
      <w:pPr>
        <w:ind w:firstLine="6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Социальное. </w:t>
      </w:r>
      <w:r>
        <w:rPr>
          <w:sz w:val="28"/>
          <w:szCs w:val="28"/>
        </w:rPr>
        <w:t xml:space="preserve">Это направление внеурочной деятельности представлено факультативом </w:t>
      </w:r>
      <w:r>
        <w:rPr>
          <w:i/>
          <w:sz w:val="28"/>
          <w:szCs w:val="28"/>
        </w:rPr>
        <w:t>«</w:t>
      </w:r>
      <w:r w:rsidR="002B7A14">
        <w:rPr>
          <w:i/>
          <w:sz w:val="28"/>
          <w:szCs w:val="28"/>
        </w:rPr>
        <w:t>Как придумать всё на свете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253B" w:rsidRDefault="0075366B" w:rsidP="0075366B">
      <w:pPr>
        <w:pStyle w:val="c2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rStyle w:val="c0"/>
          <w:color w:val="000000"/>
        </w:rPr>
        <w:t> </w:t>
      </w:r>
      <w:r w:rsidRPr="0075366B">
        <w:rPr>
          <w:rStyle w:val="c0"/>
          <w:color w:val="000000"/>
          <w:sz w:val="28"/>
          <w:szCs w:val="28"/>
        </w:rPr>
        <w:t>Учащи</w:t>
      </w:r>
      <w:r>
        <w:rPr>
          <w:rStyle w:val="c0"/>
          <w:color w:val="000000"/>
          <w:sz w:val="28"/>
          <w:szCs w:val="28"/>
        </w:rPr>
        <w:t>е</w:t>
      </w:r>
      <w:r w:rsidRPr="0075366B">
        <w:rPr>
          <w:rStyle w:val="c0"/>
          <w:color w:val="000000"/>
          <w:sz w:val="28"/>
          <w:szCs w:val="28"/>
        </w:rPr>
        <w:t xml:space="preserve">ся </w:t>
      </w:r>
      <w:r>
        <w:rPr>
          <w:rStyle w:val="c0"/>
          <w:color w:val="000000"/>
          <w:sz w:val="28"/>
          <w:szCs w:val="28"/>
        </w:rPr>
        <w:t xml:space="preserve">научатся </w:t>
      </w:r>
      <w:r w:rsidRPr="0075366B">
        <w:rPr>
          <w:rStyle w:val="c0"/>
          <w:color w:val="000000"/>
          <w:sz w:val="28"/>
          <w:szCs w:val="28"/>
        </w:rPr>
        <w:t>работать в группе, обладать немалой коммуникационной компетентностью, уметь выслушивать коллег и противников, убеждать словом, грамотно отстаивать свою точку зрения, конструктивно взаимодействовать с другими людьми, с окружающим миром, с самим собой.</w:t>
      </w:r>
      <w:r>
        <w:rPr>
          <w:rStyle w:val="c0"/>
          <w:color w:val="000000"/>
          <w:sz w:val="28"/>
          <w:szCs w:val="28"/>
        </w:rPr>
        <w:t xml:space="preserve"> </w:t>
      </w:r>
      <w:r w:rsidRPr="0075366B">
        <w:rPr>
          <w:sz w:val="28"/>
          <w:szCs w:val="28"/>
        </w:rPr>
        <w:t>Основной формой работы на занятии является игровая деятельность, как наиболее эффективный способ развития интеллекта, творческих способностей, обогащения внутреннего самочувствия и переживания, широко используются задания занимательного характера, головоломки, ребусы, а также задания, требующие рассуждений, нестандартных решений.</w:t>
      </w:r>
      <w:r w:rsidR="0072253B">
        <w:rPr>
          <w:sz w:val="28"/>
          <w:szCs w:val="28"/>
        </w:rPr>
        <w:t xml:space="preserve"> </w:t>
      </w:r>
    </w:p>
    <w:p w:rsidR="0072253B" w:rsidRDefault="0072253B" w:rsidP="0072253B">
      <w:pPr>
        <w:ind w:firstLine="7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Духовно-нравственное. </w:t>
      </w:r>
      <w:r>
        <w:rPr>
          <w:sz w:val="28"/>
          <w:szCs w:val="28"/>
        </w:rPr>
        <w:t xml:space="preserve">Это направление внеурочной деятельности представлено факультативом </w:t>
      </w:r>
      <w:r>
        <w:rPr>
          <w:i/>
          <w:sz w:val="28"/>
          <w:szCs w:val="28"/>
        </w:rPr>
        <w:t>«</w:t>
      </w:r>
      <w:r w:rsidR="0075366B">
        <w:rPr>
          <w:i/>
          <w:sz w:val="28"/>
          <w:szCs w:val="28"/>
        </w:rPr>
        <w:t>Я – житель земли Вятский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5366B" w:rsidRDefault="0075366B" w:rsidP="0072253B">
      <w:pPr>
        <w:ind w:firstLine="690"/>
        <w:jc w:val="both"/>
      </w:pPr>
      <w:r w:rsidRPr="0075366B">
        <w:rPr>
          <w:sz w:val="28"/>
          <w:szCs w:val="28"/>
        </w:rPr>
        <w:t>Знание краеведческого материала помо</w:t>
      </w:r>
      <w:r>
        <w:rPr>
          <w:sz w:val="28"/>
          <w:szCs w:val="28"/>
        </w:rPr>
        <w:t>жет</w:t>
      </w:r>
      <w:r w:rsidRPr="0075366B">
        <w:rPr>
          <w:sz w:val="28"/>
          <w:szCs w:val="28"/>
        </w:rPr>
        <w:t xml:space="preserve"> учащимся в осознании себя гражданином своей страны. Личные впечатления, которые появятся у учащихся в процессе деятельности с использованием краеведческих материалов (походов, экскурсий) усиливают эффективность всех аспектов воспитания – нравственного, </w:t>
      </w:r>
      <w:r w:rsidRPr="0075366B">
        <w:rPr>
          <w:sz w:val="28"/>
          <w:szCs w:val="28"/>
        </w:rPr>
        <w:lastRenderedPageBreak/>
        <w:t xml:space="preserve">гражданского, эстетического. Обучающиеся получат представления о территории и границах своего земли, научаться бережно относиться к окружающей природе, ценить и уважать свою малую Родину, выявлять связи между природой, историей освоения территории, ее заселения и развития </w:t>
      </w:r>
      <w:bookmarkStart w:id="0" w:name="_GoBack"/>
      <w:bookmarkEnd w:id="0"/>
      <w:r w:rsidRPr="0075366B">
        <w:rPr>
          <w:sz w:val="28"/>
          <w:szCs w:val="28"/>
        </w:rPr>
        <w:t>хозяйства</w:t>
      </w:r>
      <w:r w:rsidRPr="00C03D06">
        <w:t xml:space="preserve">. </w:t>
      </w:r>
    </w:p>
    <w:p w:rsidR="0072253B" w:rsidRDefault="0072253B" w:rsidP="0072253B">
      <w:pPr>
        <w:ind w:firstLine="6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Спортивно-оздоровительное. </w:t>
      </w:r>
      <w:r>
        <w:rPr>
          <w:sz w:val="28"/>
          <w:szCs w:val="28"/>
        </w:rPr>
        <w:t xml:space="preserve">Это направление внеурочной деятельности включает практическую деятельность детей в рамках </w:t>
      </w:r>
      <w:r w:rsidR="002B7A14">
        <w:rPr>
          <w:sz w:val="28"/>
          <w:szCs w:val="28"/>
        </w:rPr>
        <w:t>факультатива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2B7A14">
        <w:rPr>
          <w:i/>
          <w:sz w:val="28"/>
          <w:szCs w:val="28"/>
        </w:rPr>
        <w:t>Спортланд</w:t>
      </w:r>
      <w:r>
        <w:rPr>
          <w:i/>
          <w:sz w:val="28"/>
          <w:szCs w:val="28"/>
        </w:rPr>
        <w:t>».</w:t>
      </w:r>
      <w:r>
        <w:rPr>
          <w:sz w:val="28"/>
          <w:szCs w:val="28"/>
        </w:rPr>
        <w:t xml:space="preserve"> Занятия факультатива «</w:t>
      </w:r>
      <w:r w:rsidR="002B7A14">
        <w:rPr>
          <w:i/>
          <w:sz w:val="28"/>
          <w:szCs w:val="28"/>
        </w:rPr>
        <w:t>Спортланд</w:t>
      </w:r>
      <w:r>
        <w:rPr>
          <w:sz w:val="28"/>
          <w:szCs w:val="28"/>
        </w:rPr>
        <w:t xml:space="preserve">» обеспечивают расширение знаний о правилах личной гигиены, проблемах сохранения укрепления здоровья, формирование у учащихся </w:t>
      </w:r>
      <w:r w:rsidR="002B7A14">
        <w:rPr>
          <w:sz w:val="28"/>
          <w:szCs w:val="28"/>
        </w:rPr>
        <w:t>мотивации</w:t>
      </w:r>
      <w:r>
        <w:rPr>
          <w:sz w:val="28"/>
          <w:szCs w:val="28"/>
        </w:rPr>
        <w:t xml:space="preserve"> на ведение ЗОЖ. Дети получат знания, установки, личностные ориентиры и нормы поведения, обеспечивающие сохранение и укрепление физического и психического здоровья.</w:t>
      </w:r>
    </w:p>
    <w:p w:rsidR="0072253B" w:rsidRDefault="0072253B" w:rsidP="007225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Общекультурное.</w:t>
      </w:r>
      <w:r>
        <w:rPr>
          <w:sz w:val="28"/>
          <w:szCs w:val="28"/>
        </w:rPr>
        <w:t xml:space="preserve"> Это </w:t>
      </w:r>
      <w:r>
        <w:rPr>
          <w:bCs/>
          <w:sz w:val="28"/>
          <w:szCs w:val="28"/>
        </w:rPr>
        <w:t xml:space="preserve">направление внеурочной деятельности представлено </w:t>
      </w:r>
      <w:r w:rsidR="002B7A14">
        <w:rPr>
          <w:bCs/>
          <w:sz w:val="28"/>
          <w:szCs w:val="28"/>
        </w:rPr>
        <w:t>факультативом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«</w:t>
      </w:r>
      <w:r w:rsidR="002B7A14">
        <w:rPr>
          <w:i/>
          <w:sz w:val="28"/>
          <w:szCs w:val="28"/>
        </w:rPr>
        <w:t>Декоративно творчество</w:t>
      </w:r>
      <w:r>
        <w:rPr>
          <w:bCs/>
          <w:i/>
          <w:sz w:val="28"/>
          <w:szCs w:val="28"/>
        </w:rPr>
        <w:t>».</w:t>
      </w:r>
      <w:r>
        <w:rPr>
          <w:i/>
          <w:iCs/>
          <w:sz w:val="28"/>
          <w:szCs w:val="28"/>
        </w:rPr>
        <w:t xml:space="preserve"> З</w:t>
      </w:r>
      <w:r>
        <w:rPr>
          <w:sz w:val="28"/>
          <w:szCs w:val="28"/>
        </w:rPr>
        <w:t xml:space="preserve">анятия </w:t>
      </w:r>
      <w:r w:rsidR="002B7A14">
        <w:rPr>
          <w:sz w:val="28"/>
          <w:szCs w:val="28"/>
        </w:rPr>
        <w:t>факультатива</w:t>
      </w:r>
      <w:r>
        <w:rPr>
          <w:sz w:val="28"/>
          <w:szCs w:val="28"/>
        </w:rPr>
        <w:t xml:space="preserve"> направлены на знакомство с различными видами труда, профессиями. Дети будут заниматься иллюстрированным рисованием, аппликацией, работать с тканью, нитками, прутиками, фольгой, проволокой. На занятиях кружка дети будут использовать природный и так называемый «бросовый» материал; приобретут умения и навыки самообслуживания в школе и дома.</w:t>
      </w:r>
    </w:p>
    <w:p w:rsidR="0072253B" w:rsidRPr="00952DF6" w:rsidRDefault="0072253B" w:rsidP="0072253B">
      <w:pPr>
        <w:ind w:left="1080"/>
        <w:jc w:val="both"/>
        <w:rPr>
          <w:sz w:val="28"/>
          <w:szCs w:val="28"/>
        </w:rPr>
      </w:pPr>
    </w:p>
    <w:p w:rsidR="0072253B" w:rsidRPr="00952DF6" w:rsidRDefault="0072253B" w:rsidP="0072253B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72253B" w:rsidRPr="00952DF6" w:rsidRDefault="0072253B" w:rsidP="0072253B">
      <w:pPr>
        <w:ind w:hanging="6"/>
        <w:jc w:val="center"/>
        <w:rPr>
          <w:b/>
          <w:sz w:val="28"/>
          <w:szCs w:val="28"/>
        </w:rPr>
      </w:pPr>
    </w:p>
    <w:p w:rsidR="002B7A14" w:rsidRDefault="002B7A14" w:rsidP="002B7A14">
      <w:pPr>
        <w:ind w:firstLine="846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направления внеурочной деятельности в 5 классе</w:t>
      </w:r>
    </w:p>
    <w:p w:rsidR="002B7A14" w:rsidRDefault="002B7A14" w:rsidP="002B7A14">
      <w:pPr>
        <w:ind w:firstLine="846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827"/>
        <w:gridCol w:w="567"/>
        <w:gridCol w:w="2834"/>
      </w:tblGrid>
      <w:tr w:rsidR="002B7A14" w:rsidTr="000A29DB">
        <w:trPr>
          <w:trHeight w:val="111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Факультатив, кружок,</w:t>
            </w:r>
          </w:p>
          <w:p w:rsidR="002B7A14" w:rsidRDefault="002B7A14" w:rsidP="000A29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общественно</w:t>
            </w:r>
            <w:proofErr w:type="gramEnd"/>
            <w:r>
              <w:rPr>
                <w:b/>
                <w:sz w:val="28"/>
                <w:szCs w:val="28"/>
              </w:rPr>
              <w:t>-полезная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14" w:rsidRPr="00187837" w:rsidRDefault="002B7A14" w:rsidP="002B7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A14" w:rsidRPr="00187837" w:rsidRDefault="002B7A14" w:rsidP="002B7A1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</w:t>
            </w:r>
            <w:r>
              <w:rPr>
                <w:b/>
                <w:sz w:val="28"/>
                <w:szCs w:val="28"/>
              </w:rPr>
              <w:t>чител</w:t>
            </w:r>
            <w:r>
              <w:rPr>
                <w:b/>
                <w:sz w:val="28"/>
                <w:szCs w:val="28"/>
              </w:rPr>
              <w:t>я, должность</w:t>
            </w:r>
          </w:p>
        </w:tc>
      </w:tr>
      <w:tr w:rsidR="002B7A14" w:rsidTr="000A29DB">
        <w:trPr>
          <w:trHeight w:val="23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Юный эколог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Pr="00436129" w:rsidRDefault="002B7A14" w:rsidP="000A29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Шумихина И.И.</w:t>
            </w:r>
            <w:r>
              <w:rPr>
                <w:sz w:val="28"/>
                <w:szCs w:val="28"/>
              </w:rPr>
              <w:t>, учитель географии</w:t>
            </w:r>
          </w:p>
        </w:tc>
      </w:tr>
      <w:tr w:rsidR="002B7A14" w:rsidTr="000A29DB">
        <w:trPr>
          <w:trHeight w:val="14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Декоративно творчество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Pr="00436129" w:rsidRDefault="002B7A14" w:rsidP="000A29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З.А.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технологии</w:t>
            </w:r>
          </w:p>
        </w:tc>
      </w:tr>
      <w:tr w:rsidR="002B7A14" w:rsidTr="000A29DB">
        <w:trPr>
          <w:trHeight w:val="23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«Как придумать всё на свете»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Pr="00187837" w:rsidRDefault="002B7A14" w:rsidP="000A29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Е.В.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немецкого языка</w:t>
            </w:r>
          </w:p>
        </w:tc>
      </w:tr>
      <w:tr w:rsidR="002B7A14" w:rsidTr="000A29DB">
        <w:trPr>
          <w:trHeight w:val="23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«Я – житель </w:t>
            </w:r>
            <w:r>
              <w:rPr>
                <w:i/>
                <w:sz w:val="28"/>
                <w:szCs w:val="28"/>
              </w:rPr>
              <w:t xml:space="preserve">земли </w:t>
            </w:r>
            <w:r>
              <w:rPr>
                <w:i/>
                <w:sz w:val="28"/>
                <w:szCs w:val="28"/>
              </w:rPr>
              <w:t>Вятский»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Pr="002B7A14" w:rsidRDefault="002B7A14" w:rsidP="000A29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З.А.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технологии</w:t>
            </w:r>
          </w:p>
        </w:tc>
      </w:tr>
      <w:tr w:rsidR="002B7A14" w:rsidTr="000A29DB">
        <w:trPr>
          <w:trHeight w:val="23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«Спортланд»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Default="002B7A14" w:rsidP="000A29D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14" w:rsidRPr="00187837" w:rsidRDefault="002B7A14" w:rsidP="000A29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А.Л.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физической культуры</w:t>
            </w:r>
          </w:p>
        </w:tc>
      </w:tr>
    </w:tbl>
    <w:p w:rsidR="0072253B" w:rsidRDefault="0072253B" w:rsidP="0072253B"/>
    <w:p w:rsidR="0072253B" w:rsidRDefault="0072253B"/>
    <w:sectPr w:rsidR="0072253B" w:rsidSect="0072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50612"/>
    <w:multiLevelType w:val="hybridMultilevel"/>
    <w:tmpl w:val="F99EE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005"/>
    <w:rsid w:val="002B7A14"/>
    <w:rsid w:val="0041034C"/>
    <w:rsid w:val="00551B7B"/>
    <w:rsid w:val="00651630"/>
    <w:rsid w:val="006A2F07"/>
    <w:rsid w:val="0072253B"/>
    <w:rsid w:val="0075366B"/>
    <w:rsid w:val="008C1974"/>
    <w:rsid w:val="008E7FBC"/>
    <w:rsid w:val="00966BE6"/>
    <w:rsid w:val="00967005"/>
    <w:rsid w:val="00A15DA9"/>
    <w:rsid w:val="00A767BC"/>
    <w:rsid w:val="00EE4823"/>
    <w:rsid w:val="00FA5315"/>
    <w:rsid w:val="00FB63FD"/>
    <w:rsid w:val="00FD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77538-701E-471A-8D5E-53DC6237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967005"/>
  </w:style>
  <w:style w:type="paragraph" w:customStyle="1" w:styleId="Osnova">
    <w:name w:val="Osnova"/>
    <w:basedOn w:val="a"/>
    <w:rsid w:val="0096700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3">
    <w:name w:val="Normal (Web)"/>
    <w:basedOn w:val="a"/>
    <w:rsid w:val="0075366B"/>
    <w:pPr>
      <w:spacing w:before="100" w:beforeAutospacing="1" w:after="100" w:afterAutospacing="1"/>
    </w:pPr>
    <w:rPr>
      <w:rFonts w:ascii="Arial CYR" w:hAnsi="Arial CYR"/>
      <w:sz w:val="20"/>
      <w:szCs w:val="20"/>
    </w:rPr>
  </w:style>
  <w:style w:type="character" w:customStyle="1" w:styleId="c0">
    <w:name w:val="c0"/>
    <w:basedOn w:val="a0"/>
    <w:rsid w:val="0075366B"/>
  </w:style>
  <w:style w:type="paragraph" w:customStyle="1" w:styleId="c2">
    <w:name w:val="c2"/>
    <w:basedOn w:val="a"/>
    <w:rsid w:val="00753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Mamulja</dc:creator>
  <cp:lastModifiedBy>Mamulja</cp:lastModifiedBy>
  <cp:revision>8</cp:revision>
  <cp:lastPrinted>2002-01-01T09:17:00Z</cp:lastPrinted>
  <dcterms:created xsi:type="dcterms:W3CDTF">2013-09-03T16:32:00Z</dcterms:created>
  <dcterms:modified xsi:type="dcterms:W3CDTF">2015-09-08T19:07:00Z</dcterms:modified>
</cp:coreProperties>
</file>